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A6" w:rsidRDefault="004C14A6" w:rsidP="000940C6">
      <w:pPr>
        <w:jc w:val="center"/>
        <w:rPr>
          <w:b/>
          <w:sz w:val="28"/>
          <w:szCs w:val="28"/>
        </w:rPr>
      </w:pPr>
    </w:p>
    <w:p w:rsidR="004C14A6" w:rsidRDefault="004C14A6" w:rsidP="004C14A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РОСТОВСКАЯ ОБЛАСТЬ</w:t>
      </w:r>
    </w:p>
    <w:p w:rsidR="004C14A6" w:rsidRDefault="004C14A6" w:rsidP="004C14A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ТАЦИНСКИЙ РАЙОН</w:t>
      </w:r>
    </w:p>
    <w:p w:rsidR="004C14A6" w:rsidRDefault="004C14A6" w:rsidP="004C14A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МУНИЦИПАЛЬНОЕ ОБРАЗОВАНИЕ</w:t>
      </w:r>
    </w:p>
    <w:p w:rsidR="004C14A6" w:rsidRDefault="004C14A6" w:rsidP="004C14A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«УГЛЕГОРСКОЕ СЕЛЬСКОЕ ПОСЕЛЕНИЕ»</w:t>
      </w:r>
    </w:p>
    <w:p w:rsidR="004C14A6" w:rsidRDefault="004C14A6" w:rsidP="004C1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УГЛЕГОРСКОГО СЕЛЬСКОГО ПОСЕЛЕНИЯ</w:t>
      </w:r>
    </w:p>
    <w:p w:rsidR="004C14A6" w:rsidRDefault="004C14A6" w:rsidP="004C1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C14A6" w:rsidRDefault="004C14A6" w:rsidP="004C14A6">
      <w:pPr>
        <w:jc w:val="center"/>
        <w:rPr>
          <w:b/>
          <w:sz w:val="28"/>
          <w:szCs w:val="28"/>
        </w:rPr>
      </w:pPr>
    </w:p>
    <w:p w:rsidR="004C14A6" w:rsidRDefault="004C14A6" w:rsidP="004C1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14A6" w:rsidRDefault="004C14A6" w:rsidP="004C14A6">
      <w:pPr>
        <w:rPr>
          <w:sz w:val="28"/>
          <w:szCs w:val="28"/>
        </w:rPr>
      </w:pPr>
    </w:p>
    <w:p w:rsidR="004C14A6" w:rsidRDefault="00942952" w:rsidP="004C1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30.03.</w:t>
      </w:r>
      <w:r w:rsidR="004C14A6" w:rsidRPr="00941B36">
        <w:rPr>
          <w:b/>
          <w:sz w:val="28"/>
          <w:szCs w:val="28"/>
        </w:rPr>
        <w:t xml:space="preserve">2022 г.                 </w:t>
      </w:r>
      <w:r w:rsidR="00941B36">
        <w:rPr>
          <w:b/>
          <w:sz w:val="28"/>
          <w:szCs w:val="28"/>
        </w:rPr>
        <w:t xml:space="preserve">                  № </w:t>
      </w:r>
      <w:r>
        <w:rPr>
          <w:b/>
          <w:sz w:val="28"/>
          <w:szCs w:val="28"/>
        </w:rPr>
        <w:t>37</w:t>
      </w:r>
      <w:r w:rsidR="004C14A6">
        <w:rPr>
          <w:b/>
          <w:sz w:val="28"/>
          <w:szCs w:val="28"/>
        </w:rPr>
        <w:t xml:space="preserve">                             п. Углегорский</w:t>
      </w:r>
    </w:p>
    <w:p w:rsidR="004C14A6" w:rsidRDefault="004C14A6" w:rsidP="004C14A6">
      <w:pPr>
        <w:jc w:val="center"/>
        <w:rPr>
          <w:sz w:val="28"/>
          <w:szCs w:val="28"/>
        </w:rPr>
      </w:pPr>
    </w:p>
    <w:p w:rsidR="00E64FA3" w:rsidRPr="0076157E" w:rsidRDefault="00E64FA3">
      <w:pPr>
        <w:rPr>
          <w:sz w:val="28"/>
          <w:szCs w:val="28"/>
        </w:rPr>
      </w:pPr>
    </w:p>
    <w:tbl>
      <w:tblPr>
        <w:tblW w:w="9351" w:type="dxa"/>
        <w:tblLayout w:type="fixed"/>
        <w:tblLook w:val="04A0"/>
      </w:tblPr>
      <w:tblGrid>
        <w:gridCol w:w="9351"/>
      </w:tblGrid>
      <w:tr w:rsidR="009B0D6B" w:rsidRPr="004C14A6" w:rsidTr="00885FBC">
        <w:tc>
          <w:tcPr>
            <w:tcW w:w="9351" w:type="dxa"/>
            <w:hideMark/>
          </w:tcPr>
          <w:p w:rsidR="000940C6" w:rsidRPr="004C14A6" w:rsidRDefault="009B0D6B" w:rsidP="00885FB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89154149"/>
            <w:r w:rsidRPr="004C14A6">
              <w:rPr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4C14A6">
              <w:rPr>
                <w:b/>
                <w:bCs/>
                <w:sz w:val="28"/>
                <w:szCs w:val="28"/>
              </w:rPr>
              <w:t>ключевых</w:t>
            </w:r>
            <w:proofErr w:type="gramEnd"/>
            <w:r w:rsidRPr="004C14A6">
              <w:rPr>
                <w:b/>
                <w:bCs/>
                <w:sz w:val="28"/>
                <w:szCs w:val="28"/>
              </w:rPr>
              <w:t xml:space="preserve"> и индикативных </w:t>
            </w:r>
          </w:p>
          <w:p w:rsidR="009B0D6B" w:rsidRPr="004C14A6" w:rsidRDefault="009B0D6B" w:rsidP="00885F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14A6">
              <w:rPr>
                <w:b/>
                <w:bCs/>
                <w:sz w:val="28"/>
                <w:szCs w:val="28"/>
              </w:rPr>
              <w:t>показателей муниципального контроля в сфере благоустройства</w:t>
            </w:r>
            <w:bookmarkEnd w:id="0"/>
          </w:p>
        </w:tc>
      </w:tr>
    </w:tbl>
    <w:p w:rsidR="000940C6" w:rsidRPr="0076157E" w:rsidRDefault="009B0D6B" w:rsidP="009B0D6B">
      <w:pPr>
        <w:jc w:val="center"/>
        <w:rPr>
          <w:b/>
          <w:color w:val="000000"/>
          <w:sz w:val="28"/>
          <w:szCs w:val="28"/>
        </w:rPr>
      </w:pPr>
      <w:r w:rsidRPr="0076157E">
        <w:rPr>
          <w:b/>
          <w:bCs/>
          <w:sz w:val="28"/>
          <w:szCs w:val="28"/>
        </w:rPr>
        <w:t xml:space="preserve"> </w:t>
      </w:r>
    </w:p>
    <w:p w:rsidR="009B0D6B" w:rsidRPr="0076157E" w:rsidRDefault="009B0D6B" w:rsidP="009B0D6B">
      <w:pPr>
        <w:jc w:val="center"/>
        <w:rPr>
          <w:b/>
          <w:color w:val="000000"/>
          <w:sz w:val="28"/>
          <w:szCs w:val="28"/>
        </w:rPr>
      </w:pPr>
    </w:p>
    <w:p w:rsidR="009B0D6B" w:rsidRDefault="000940C6" w:rsidP="000940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_Hlk89154165"/>
      <w:r>
        <w:rPr>
          <w:color w:val="000000"/>
          <w:sz w:val="28"/>
          <w:szCs w:val="28"/>
        </w:rPr>
        <w:t xml:space="preserve">В соответствии пунктом 5 статьи </w:t>
      </w:r>
      <w:r w:rsidR="009B0D6B" w:rsidRPr="0076157E">
        <w:rPr>
          <w:color w:val="000000"/>
          <w:sz w:val="28"/>
          <w:szCs w:val="28"/>
        </w:rPr>
        <w:t xml:space="preserve">30 </w:t>
      </w:r>
      <w:r w:rsidR="009B0D6B" w:rsidRPr="0076157E"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</w:t>
      </w:r>
      <w:r>
        <w:rPr>
          <w:sz w:val="28"/>
          <w:szCs w:val="28"/>
        </w:rPr>
        <w:t>кой Федерации», Уставом муниципального образования «</w:t>
      </w:r>
      <w:r w:rsidR="004C14A6">
        <w:rPr>
          <w:sz w:val="28"/>
          <w:szCs w:val="28"/>
        </w:rPr>
        <w:t>Углегорское</w:t>
      </w:r>
      <w:r>
        <w:rPr>
          <w:sz w:val="28"/>
          <w:szCs w:val="28"/>
        </w:rPr>
        <w:t xml:space="preserve"> сельское поселение», Собрание депутатов </w:t>
      </w:r>
      <w:r w:rsidR="004C14A6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 </w:t>
      </w:r>
    </w:p>
    <w:p w:rsidR="00052672" w:rsidRPr="0076157E" w:rsidRDefault="00052672" w:rsidP="000940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2229D" w:rsidRDefault="009B0D6B" w:rsidP="000526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157E">
        <w:rPr>
          <w:b/>
          <w:sz w:val="28"/>
          <w:szCs w:val="28"/>
        </w:rPr>
        <w:t>РЕШИЛ</w:t>
      </w:r>
      <w:r w:rsidR="000940C6">
        <w:rPr>
          <w:b/>
          <w:sz w:val="28"/>
          <w:szCs w:val="28"/>
        </w:rPr>
        <w:t>О</w:t>
      </w:r>
      <w:r w:rsidRPr="0076157E">
        <w:rPr>
          <w:b/>
          <w:sz w:val="28"/>
          <w:szCs w:val="28"/>
        </w:rPr>
        <w:t>:</w:t>
      </w:r>
    </w:p>
    <w:p w:rsidR="000940C6" w:rsidRPr="0076157E" w:rsidRDefault="000940C6" w:rsidP="000940C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229D" w:rsidRPr="0076157E" w:rsidRDefault="0012229D" w:rsidP="00443027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6157E">
        <w:rPr>
          <w:rFonts w:eastAsia="Calibri"/>
          <w:bCs/>
          <w:sz w:val="28"/>
          <w:szCs w:val="28"/>
          <w:lang w:eastAsia="en-US"/>
        </w:rPr>
        <w:t>1.</w:t>
      </w:r>
      <w:r w:rsidR="00443027">
        <w:rPr>
          <w:rFonts w:eastAsia="Calibri"/>
          <w:bCs/>
          <w:sz w:val="28"/>
          <w:szCs w:val="28"/>
          <w:lang w:eastAsia="en-US"/>
        </w:rPr>
        <w:t xml:space="preserve"> </w:t>
      </w:r>
      <w:r w:rsidRPr="0076157E">
        <w:rPr>
          <w:rFonts w:eastAsia="Calibri"/>
          <w:bCs/>
          <w:sz w:val="28"/>
          <w:szCs w:val="28"/>
          <w:lang w:eastAsia="en-US"/>
        </w:rPr>
        <w:t xml:space="preserve">Утвердить </w:t>
      </w:r>
      <w:r w:rsidRPr="0076157E">
        <w:rPr>
          <w:rFonts w:eastAsia="Calibri"/>
          <w:sz w:val="28"/>
          <w:szCs w:val="28"/>
          <w:lang w:eastAsia="en-US"/>
        </w:rPr>
        <w:t xml:space="preserve">ключевые показатели и их целевые значения, индикативные показатели по муниципальному контролю </w:t>
      </w:r>
      <w:r w:rsidRPr="0076157E">
        <w:rPr>
          <w:color w:val="000000"/>
          <w:sz w:val="28"/>
          <w:szCs w:val="28"/>
          <w:lang w:eastAsia="en-US"/>
        </w:rPr>
        <w:t>в сфере благоустройства</w:t>
      </w:r>
      <w:r w:rsidRPr="0076157E">
        <w:rPr>
          <w:b/>
          <w:color w:val="000000"/>
          <w:sz w:val="28"/>
          <w:szCs w:val="28"/>
          <w:lang w:eastAsia="en-US"/>
        </w:rPr>
        <w:t xml:space="preserve"> </w:t>
      </w:r>
      <w:r w:rsidR="000940C6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4C14A6">
        <w:rPr>
          <w:rFonts w:eastAsia="Calibri"/>
          <w:sz w:val="28"/>
          <w:szCs w:val="28"/>
          <w:lang w:eastAsia="en-US"/>
        </w:rPr>
        <w:t>Углегорского</w:t>
      </w:r>
      <w:r w:rsidRPr="0076157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2C3A6A">
        <w:rPr>
          <w:rFonts w:eastAsia="Calibri"/>
          <w:bCs/>
          <w:sz w:val="28"/>
          <w:szCs w:val="28"/>
          <w:lang w:eastAsia="en-US"/>
        </w:rPr>
        <w:t>согласно приложению</w:t>
      </w:r>
      <w:r w:rsidRPr="0076157E">
        <w:rPr>
          <w:rFonts w:eastAsia="Calibri"/>
          <w:bCs/>
          <w:sz w:val="28"/>
          <w:szCs w:val="28"/>
          <w:lang w:eastAsia="en-US"/>
        </w:rPr>
        <w:t xml:space="preserve"> №1.</w:t>
      </w:r>
    </w:p>
    <w:p w:rsidR="0012229D" w:rsidRPr="0076157E" w:rsidRDefault="0012229D" w:rsidP="00443027">
      <w:pPr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6157E">
        <w:rPr>
          <w:rFonts w:eastAsia="Calibri"/>
          <w:bCs/>
          <w:sz w:val="28"/>
          <w:szCs w:val="28"/>
          <w:lang w:eastAsia="en-US"/>
        </w:rPr>
        <w:t xml:space="preserve">2. </w:t>
      </w:r>
      <w:r w:rsidR="00075FB3" w:rsidRPr="0076157E">
        <w:rPr>
          <w:rFonts w:eastAsia="Calibri"/>
          <w:bCs/>
          <w:sz w:val="28"/>
          <w:szCs w:val="28"/>
          <w:lang w:eastAsia="en-US"/>
        </w:rPr>
        <w:t xml:space="preserve">Утвердить </w:t>
      </w:r>
      <w:r w:rsidR="00075FB3">
        <w:rPr>
          <w:rFonts w:eastAsia="Calibri"/>
          <w:bCs/>
          <w:sz w:val="28"/>
          <w:szCs w:val="28"/>
          <w:lang w:eastAsia="en-US"/>
        </w:rPr>
        <w:t>перечень индикаторов</w:t>
      </w:r>
      <w:r w:rsidRPr="0076157E">
        <w:rPr>
          <w:rFonts w:eastAsia="Calibri"/>
          <w:sz w:val="28"/>
          <w:szCs w:val="28"/>
          <w:lang w:eastAsia="en-US"/>
        </w:rPr>
        <w:t xml:space="preserve"> риска нарушения обяза</w:t>
      </w:r>
      <w:r w:rsidR="00075FB3">
        <w:rPr>
          <w:rFonts w:eastAsia="Calibri"/>
          <w:sz w:val="28"/>
          <w:szCs w:val="28"/>
          <w:lang w:eastAsia="en-US"/>
        </w:rPr>
        <w:t>тельных треб</w:t>
      </w:r>
      <w:r w:rsidR="00075FB3">
        <w:rPr>
          <w:rFonts w:eastAsia="Calibri"/>
          <w:sz w:val="28"/>
          <w:szCs w:val="28"/>
          <w:lang w:eastAsia="en-US"/>
        </w:rPr>
        <w:t>о</w:t>
      </w:r>
      <w:r w:rsidR="00075FB3">
        <w:rPr>
          <w:rFonts w:eastAsia="Calibri"/>
          <w:sz w:val="28"/>
          <w:szCs w:val="28"/>
          <w:lang w:eastAsia="en-US"/>
        </w:rPr>
        <w:t>ваний, используемый</w:t>
      </w:r>
      <w:r w:rsidRPr="0076157E">
        <w:rPr>
          <w:rFonts w:eastAsia="Calibri"/>
          <w:sz w:val="28"/>
          <w:szCs w:val="28"/>
          <w:lang w:eastAsia="en-US"/>
        </w:rPr>
        <w:t xml:space="preserve"> для определения необходимости проведения внеплановых проверок при </w:t>
      </w:r>
      <w:r w:rsidR="000940C6">
        <w:rPr>
          <w:rFonts w:eastAsia="Calibri"/>
          <w:sz w:val="28"/>
          <w:szCs w:val="28"/>
          <w:lang w:eastAsia="en-US"/>
        </w:rPr>
        <w:t xml:space="preserve">осуществлении Администрацией </w:t>
      </w:r>
      <w:r w:rsidR="004C14A6">
        <w:rPr>
          <w:rFonts w:eastAsia="Calibri"/>
          <w:sz w:val="28"/>
          <w:szCs w:val="28"/>
          <w:lang w:eastAsia="en-US"/>
        </w:rPr>
        <w:t>Углегорского</w:t>
      </w:r>
      <w:r w:rsidRPr="0076157E">
        <w:rPr>
          <w:rFonts w:eastAsia="Calibri"/>
          <w:sz w:val="28"/>
          <w:szCs w:val="28"/>
          <w:lang w:eastAsia="en-US"/>
        </w:rPr>
        <w:t xml:space="preserve"> сельского поселения контроля в сфере бла</w:t>
      </w:r>
      <w:r w:rsidR="002C3A6A">
        <w:rPr>
          <w:rFonts w:eastAsia="Calibri"/>
          <w:sz w:val="28"/>
          <w:szCs w:val="28"/>
          <w:lang w:eastAsia="en-US"/>
        </w:rPr>
        <w:t>гоустройства согласно приложению</w:t>
      </w:r>
      <w:r w:rsidRPr="0076157E">
        <w:rPr>
          <w:rFonts w:eastAsia="Calibri"/>
          <w:sz w:val="28"/>
          <w:szCs w:val="28"/>
          <w:lang w:eastAsia="en-US"/>
        </w:rPr>
        <w:t xml:space="preserve"> № 2.</w:t>
      </w:r>
    </w:p>
    <w:p w:rsidR="008B7EB5" w:rsidRDefault="00D5659C" w:rsidP="008B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95E" w:rsidRPr="0076157E">
        <w:rPr>
          <w:sz w:val="28"/>
          <w:szCs w:val="28"/>
        </w:rPr>
        <w:t xml:space="preserve">. </w:t>
      </w:r>
      <w:r w:rsidR="008B7EB5">
        <w:rPr>
          <w:sz w:val="28"/>
          <w:szCs w:val="28"/>
        </w:rPr>
        <w:t>Действия настоящего решения распространяются на правоотношения, возникшие с 1 марта 2022 года.</w:t>
      </w:r>
    </w:p>
    <w:p w:rsidR="00D5659C" w:rsidRDefault="00D5659C" w:rsidP="00443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обнародовать путем размещения на официальном сайте Администрации </w:t>
      </w:r>
      <w:r w:rsidR="004C14A6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поселения.</w:t>
      </w:r>
    </w:p>
    <w:p w:rsidR="00D5659C" w:rsidRPr="0076157E" w:rsidRDefault="00D5659C" w:rsidP="00443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данного решения оставляю за собой.</w:t>
      </w:r>
    </w:p>
    <w:p w:rsidR="0089095E" w:rsidRDefault="0089095E" w:rsidP="009B0D6B">
      <w:pPr>
        <w:ind w:firstLine="851"/>
        <w:jc w:val="both"/>
        <w:rPr>
          <w:sz w:val="28"/>
          <w:szCs w:val="28"/>
        </w:rPr>
      </w:pPr>
    </w:p>
    <w:p w:rsidR="008B7EB5" w:rsidRDefault="008B7EB5" w:rsidP="009B0D6B">
      <w:pPr>
        <w:ind w:firstLine="851"/>
        <w:jc w:val="both"/>
        <w:rPr>
          <w:sz w:val="28"/>
          <w:szCs w:val="28"/>
        </w:rPr>
      </w:pPr>
    </w:p>
    <w:p w:rsidR="008B7EB5" w:rsidRDefault="008B7EB5" w:rsidP="009B0D6B">
      <w:pPr>
        <w:ind w:firstLine="851"/>
        <w:jc w:val="both"/>
        <w:rPr>
          <w:sz w:val="28"/>
          <w:szCs w:val="28"/>
        </w:rPr>
      </w:pPr>
    </w:p>
    <w:p w:rsidR="008B7EB5" w:rsidRPr="0076157E" w:rsidRDefault="008B7EB5" w:rsidP="009B0D6B">
      <w:pPr>
        <w:ind w:firstLine="851"/>
        <w:jc w:val="both"/>
        <w:rPr>
          <w:sz w:val="28"/>
          <w:szCs w:val="28"/>
        </w:rPr>
      </w:pPr>
    </w:p>
    <w:p w:rsidR="00D5659C" w:rsidRPr="00D5659C" w:rsidRDefault="00D5659C" w:rsidP="008B7EB5">
      <w:pPr>
        <w:rPr>
          <w:sz w:val="28"/>
          <w:szCs w:val="28"/>
        </w:rPr>
      </w:pPr>
      <w:r w:rsidRPr="00D5659C">
        <w:rPr>
          <w:sz w:val="28"/>
          <w:szCs w:val="28"/>
        </w:rPr>
        <w:t>Председатель Собрания депутатов –</w:t>
      </w:r>
    </w:p>
    <w:p w:rsidR="00D5659C" w:rsidRPr="00D5659C" w:rsidRDefault="008B7EB5" w:rsidP="008B7EB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5659C" w:rsidRPr="00D5659C">
        <w:rPr>
          <w:sz w:val="28"/>
          <w:szCs w:val="28"/>
        </w:rPr>
        <w:t xml:space="preserve">лава </w:t>
      </w:r>
      <w:r w:rsidR="004C14A6">
        <w:rPr>
          <w:sz w:val="28"/>
          <w:szCs w:val="28"/>
        </w:rPr>
        <w:t>Углегорского</w:t>
      </w:r>
      <w:r w:rsidR="00D5659C" w:rsidRPr="00D5659C">
        <w:rPr>
          <w:sz w:val="28"/>
          <w:szCs w:val="28"/>
        </w:rPr>
        <w:t xml:space="preserve"> сельского поселения                         </w:t>
      </w:r>
      <w:r>
        <w:rPr>
          <w:sz w:val="28"/>
          <w:szCs w:val="28"/>
        </w:rPr>
        <w:t xml:space="preserve">            В.А. Худомясов</w:t>
      </w:r>
    </w:p>
    <w:p w:rsidR="00D5659C" w:rsidRDefault="00D5659C" w:rsidP="00D5659C">
      <w:pPr>
        <w:ind w:firstLine="540"/>
        <w:rPr>
          <w:sz w:val="28"/>
          <w:szCs w:val="28"/>
        </w:rPr>
      </w:pPr>
    </w:p>
    <w:p w:rsidR="00E429AD" w:rsidRDefault="00E429AD" w:rsidP="00D5659C">
      <w:pPr>
        <w:ind w:firstLine="540"/>
        <w:rPr>
          <w:sz w:val="28"/>
          <w:szCs w:val="28"/>
        </w:rPr>
      </w:pPr>
    </w:p>
    <w:p w:rsidR="00443027" w:rsidRPr="00D5659C" w:rsidRDefault="00443027" w:rsidP="00D5659C">
      <w:pPr>
        <w:ind w:firstLine="540"/>
        <w:rPr>
          <w:sz w:val="28"/>
          <w:szCs w:val="28"/>
        </w:rPr>
      </w:pPr>
    </w:p>
    <w:p w:rsidR="009B0D6B" w:rsidRDefault="009B0D6B" w:rsidP="009B0D6B">
      <w:pPr>
        <w:rPr>
          <w:sz w:val="28"/>
          <w:szCs w:val="28"/>
        </w:rPr>
      </w:pPr>
    </w:p>
    <w:p w:rsidR="00443027" w:rsidRPr="0076157E" w:rsidRDefault="00443027" w:rsidP="009B0D6B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954"/>
      </w:tblGrid>
      <w:tr w:rsidR="009B0D6B" w:rsidRPr="0076157E" w:rsidTr="00F90DB5">
        <w:tc>
          <w:tcPr>
            <w:tcW w:w="4077" w:type="dxa"/>
          </w:tcPr>
          <w:p w:rsidR="009B0D6B" w:rsidRPr="0076157E" w:rsidRDefault="009B0D6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3461B6" w:rsidRPr="0076157E" w:rsidRDefault="003461B6">
            <w:pPr>
              <w:pStyle w:val="ConsPlusNormal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EB5" w:rsidRDefault="008B7EB5" w:rsidP="00F90DB5">
            <w:pPr>
              <w:pStyle w:val="ConsPlusNormal0"/>
              <w:ind w:left="601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9095E" w:rsidRPr="0076157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8B7EB5" w:rsidRDefault="008B7EB5" w:rsidP="00F90DB5">
            <w:pPr>
              <w:pStyle w:val="ConsPlusNormal0"/>
              <w:ind w:left="601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4308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</w:t>
            </w:r>
          </w:p>
          <w:p w:rsidR="009B0D6B" w:rsidRPr="0076157E" w:rsidRDefault="008B7EB5" w:rsidP="00F90DB5">
            <w:pPr>
              <w:pStyle w:val="ConsPlusNormal0"/>
              <w:ind w:left="601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C14A6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243081">
              <w:rPr>
                <w:rFonts w:ascii="Times New Roman" w:hAnsi="Times New Roman" w:cs="Times New Roman"/>
                <w:sz w:val="28"/>
                <w:szCs w:val="28"/>
              </w:rPr>
              <w:t xml:space="preserve">       сельского посел</w:t>
            </w:r>
            <w:r w:rsidR="002430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43081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  <w:p w:rsidR="0089095E" w:rsidRDefault="00F90DB5" w:rsidP="00F90DB5">
            <w:pPr>
              <w:pStyle w:val="ConsPlusNormal0"/>
              <w:ind w:left="6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43081" w:rsidRPr="00941B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42952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  <w:r w:rsidR="00243081" w:rsidRPr="00941B36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8B7EB5" w:rsidRPr="00941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C50" w:rsidRPr="00941B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2952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  <w:p w:rsidR="00942952" w:rsidRPr="0076157E" w:rsidRDefault="00942952" w:rsidP="00942952">
            <w:pPr>
              <w:pStyle w:val="ConsPlusNormal0"/>
              <w:ind w:firstLine="34"/>
              <w:rPr>
                <w:sz w:val="28"/>
                <w:szCs w:val="28"/>
              </w:rPr>
            </w:pPr>
          </w:p>
        </w:tc>
      </w:tr>
    </w:tbl>
    <w:p w:rsidR="0089095E" w:rsidRDefault="0089095E" w:rsidP="0089095E">
      <w:pPr>
        <w:ind w:firstLine="708"/>
        <w:jc w:val="center"/>
        <w:rPr>
          <w:b/>
          <w:sz w:val="28"/>
          <w:szCs w:val="28"/>
        </w:rPr>
      </w:pPr>
      <w:r w:rsidRPr="0076157E">
        <w:rPr>
          <w:b/>
          <w:sz w:val="28"/>
          <w:szCs w:val="28"/>
        </w:rPr>
        <w:t>Ключевые показатели и их целевые значения, индикативные показат</w:t>
      </w:r>
      <w:r w:rsidRPr="0076157E">
        <w:rPr>
          <w:b/>
          <w:sz w:val="28"/>
          <w:szCs w:val="28"/>
        </w:rPr>
        <w:t>е</w:t>
      </w:r>
      <w:r w:rsidRPr="0076157E">
        <w:rPr>
          <w:b/>
          <w:sz w:val="28"/>
          <w:szCs w:val="28"/>
        </w:rPr>
        <w:t>ли по муниципальному контролю в сфере б</w:t>
      </w:r>
      <w:r w:rsidR="00243081">
        <w:rPr>
          <w:b/>
          <w:sz w:val="28"/>
          <w:szCs w:val="28"/>
        </w:rPr>
        <w:t xml:space="preserve">лагоустройства на территории </w:t>
      </w:r>
      <w:r w:rsidR="004C14A6">
        <w:rPr>
          <w:b/>
          <w:sz w:val="28"/>
          <w:szCs w:val="28"/>
        </w:rPr>
        <w:t>Углегорского</w:t>
      </w:r>
      <w:r w:rsidRPr="0076157E">
        <w:rPr>
          <w:b/>
          <w:sz w:val="28"/>
          <w:szCs w:val="28"/>
        </w:rPr>
        <w:t xml:space="preserve"> сельского поселения</w:t>
      </w:r>
    </w:p>
    <w:p w:rsidR="00623E83" w:rsidRPr="0076157E" w:rsidRDefault="00623E83" w:rsidP="0089095E">
      <w:pPr>
        <w:ind w:firstLine="708"/>
        <w:jc w:val="center"/>
        <w:rPr>
          <w:b/>
          <w:sz w:val="28"/>
          <w:szCs w:val="28"/>
        </w:rPr>
      </w:pPr>
    </w:p>
    <w:p w:rsidR="0089095E" w:rsidRPr="00623E83" w:rsidRDefault="00623E83" w:rsidP="00623E83">
      <w:pPr>
        <w:rPr>
          <w:sz w:val="28"/>
          <w:szCs w:val="28"/>
        </w:rPr>
      </w:pPr>
      <w:r w:rsidRPr="00623E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 </w:t>
      </w:r>
      <w:r w:rsidRPr="00623E83">
        <w:rPr>
          <w:sz w:val="28"/>
          <w:szCs w:val="28"/>
        </w:rPr>
        <w:t>Ключевые показатели по муниципальному контролю в сфере благоустройства в границах муниципального</w:t>
      </w:r>
      <w:r>
        <w:rPr>
          <w:sz w:val="28"/>
          <w:szCs w:val="28"/>
        </w:rPr>
        <w:t xml:space="preserve"> образования «</w:t>
      </w:r>
      <w:r w:rsidR="004C14A6">
        <w:rPr>
          <w:sz w:val="28"/>
          <w:szCs w:val="28"/>
        </w:rPr>
        <w:t>Углегорское</w:t>
      </w:r>
      <w:r w:rsidRPr="00623E83">
        <w:rPr>
          <w:sz w:val="28"/>
          <w:szCs w:val="28"/>
        </w:rPr>
        <w:t xml:space="preserve"> сельское поселение» и их целевые значения</w:t>
      </w:r>
      <w:r>
        <w:rPr>
          <w:sz w:val="28"/>
          <w:szCs w:val="28"/>
        </w:rPr>
        <w:t>:</w:t>
      </w:r>
    </w:p>
    <w:p w:rsidR="00623E83" w:rsidRPr="00623E83" w:rsidRDefault="00623E83" w:rsidP="00623E83">
      <w:pPr>
        <w:numPr>
          <w:ilvl w:val="0"/>
          <w:numId w:val="1"/>
        </w:numPr>
        <w:tabs>
          <w:tab w:val="left" w:pos="567"/>
          <w:tab w:val="left" w:pos="851"/>
        </w:tabs>
        <w:spacing w:after="160"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623E83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W w:w="10031" w:type="dxa"/>
        <w:tblLook w:val="04A0"/>
      </w:tblPr>
      <w:tblGrid>
        <w:gridCol w:w="7185"/>
        <w:gridCol w:w="2846"/>
      </w:tblGrid>
      <w:tr w:rsidR="00623E83" w:rsidRPr="00623E83" w:rsidTr="002A36B8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E83" w:rsidRPr="00623E83" w:rsidRDefault="00623E83" w:rsidP="00623E8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23E83">
              <w:rPr>
                <w:rFonts w:eastAsiaTheme="minorHAnsi"/>
                <w:b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83" w:rsidRPr="00623E83" w:rsidRDefault="00623E83" w:rsidP="00623E8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23E83">
              <w:rPr>
                <w:rFonts w:eastAsiaTheme="minorHAnsi"/>
                <w:b/>
                <w:sz w:val="28"/>
                <w:szCs w:val="28"/>
                <w:lang w:eastAsia="en-US"/>
              </w:rPr>
              <w:t>Целевые значения (%)</w:t>
            </w:r>
          </w:p>
        </w:tc>
      </w:tr>
      <w:tr w:rsidR="00623E83" w:rsidRPr="00623E83" w:rsidTr="002A36B8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E83" w:rsidRPr="00623E83" w:rsidRDefault="00623E83" w:rsidP="00623E83">
            <w:pPr>
              <w:suppressAutoHyphens/>
              <w:ind w:right="-1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требований.</w:t>
            </w:r>
          </w:p>
          <w:p w:rsidR="00623E83" w:rsidRPr="00623E83" w:rsidRDefault="00623E83" w:rsidP="00623E83">
            <w:pPr>
              <w:suppressAutoHyphens/>
              <w:ind w:right="-1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83" w:rsidRPr="00623E83" w:rsidRDefault="00CC464B" w:rsidP="00623E83">
            <w:pPr>
              <w:suppressAutoHyphens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70 </w:t>
            </w:r>
            <w:r w:rsidR="00623E83">
              <w:rPr>
                <w:rFonts w:eastAsiaTheme="minorHAnsi"/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623E83" w:rsidRPr="00623E83" w:rsidTr="002A36B8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E83" w:rsidRPr="00623E83" w:rsidRDefault="00623E83" w:rsidP="00623E8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Доля удовлетворенных </w:t>
            </w:r>
            <w:r w:rsidR="00CC464B">
              <w:rPr>
                <w:rFonts w:eastAsiaTheme="minorHAnsi"/>
                <w:sz w:val="28"/>
                <w:szCs w:val="28"/>
                <w:lang w:eastAsia="en-US"/>
              </w:rPr>
              <w:t>(обоснованных) жалоб на дейс</w:t>
            </w:r>
            <w:r w:rsidR="00CC464B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CC464B">
              <w:rPr>
                <w:rFonts w:eastAsiaTheme="minorHAnsi"/>
                <w:sz w:val="28"/>
                <w:szCs w:val="28"/>
                <w:lang w:eastAsia="en-US"/>
              </w:rPr>
              <w:t>вия (бездействия) контрольного (надзорного) органа и (или) его должностных лиц в общем количестве пода</w:t>
            </w:r>
            <w:r w:rsidR="00CC464B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CC464B">
              <w:rPr>
                <w:rFonts w:eastAsiaTheme="minorHAnsi"/>
                <w:sz w:val="28"/>
                <w:szCs w:val="28"/>
                <w:lang w:eastAsia="en-US"/>
              </w:rPr>
              <w:t>ных жалоб в рамках осуществления муниципального контроля в сфере благоустройства.</w:t>
            </w:r>
          </w:p>
          <w:p w:rsidR="00623E83" w:rsidRPr="00623E83" w:rsidRDefault="00623E83" w:rsidP="00623E83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E83" w:rsidRPr="00623E83" w:rsidRDefault="00CC464B" w:rsidP="00623E8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0%</w:t>
            </w:r>
          </w:p>
        </w:tc>
      </w:tr>
    </w:tbl>
    <w:p w:rsidR="0089095E" w:rsidRPr="0076157E" w:rsidRDefault="0089095E" w:rsidP="00CC464B">
      <w:pPr>
        <w:jc w:val="both"/>
        <w:rPr>
          <w:sz w:val="28"/>
          <w:szCs w:val="28"/>
        </w:rPr>
      </w:pPr>
    </w:p>
    <w:p w:rsidR="0089095E" w:rsidRDefault="00710936" w:rsidP="0071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6D42B8">
        <w:rPr>
          <w:sz w:val="28"/>
          <w:szCs w:val="28"/>
        </w:rPr>
        <w:t xml:space="preserve"> </w:t>
      </w:r>
      <w:r w:rsidR="0089095E" w:rsidRPr="006D42B8">
        <w:rPr>
          <w:sz w:val="28"/>
          <w:szCs w:val="28"/>
        </w:rPr>
        <w:t>Индикативные показатели по муниципальному контролю в сфере б</w:t>
      </w:r>
      <w:r w:rsidR="001241E4" w:rsidRPr="006D42B8">
        <w:rPr>
          <w:sz w:val="28"/>
          <w:szCs w:val="28"/>
        </w:rPr>
        <w:t>лагоус</w:t>
      </w:r>
      <w:r w:rsidR="001241E4" w:rsidRPr="006D42B8">
        <w:rPr>
          <w:sz w:val="28"/>
          <w:szCs w:val="28"/>
        </w:rPr>
        <w:t>т</w:t>
      </w:r>
      <w:r w:rsidR="001241E4" w:rsidRPr="006D42B8">
        <w:rPr>
          <w:sz w:val="28"/>
          <w:szCs w:val="28"/>
        </w:rPr>
        <w:t xml:space="preserve">ройства на территории </w:t>
      </w:r>
      <w:r w:rsidR="004C14A6">
        <w:rPr>
          <w:sz w:val="28"/>
          <w:szCs w:val="28"/>
        </w:rPr>
        <w:t>Углегорского</w:t>
      </w:r>
      <w:r w:rsidR="0089095E" w:rsidRPr="006D42B8">
        <w:rPr>
          <w:sz w:val="28"/>
          <w:szCs w:val="28"/>
        </w:rPr>
        <w:t xml:space="preserve"> сельского поселения.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 w:rsidRPr="006D42B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42B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поступивших жалоб;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обоснованных жалоб;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проведенных контрольных мероприятий;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выявленных нарушений;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количество выданных предписаний;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количество выданных предостережений;</w:t>
      </w:r>
    </w:p>
    <w:p w:rsid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количество проведенных профилактических мероприятий;</w:t>
      </w:r>
    </w:p>
    <w:p w:rsidR="006D42B8" w:rsidRPr="006D42B8" w:rsidRDefault="006D42B8" w:rsidP="006D4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количество дел об административных правонарушениях.</w:t>
      </w:r>
    </w:p>
    <w:p w:rsidR="006D42B8" w:rsidRPr="006D42B8" w:rsidRDefault="006D42B8" w:rsidP="006D42B8">
      <w:pPr>
        <w:ind w:firstLine="708"/>
      </w:pPr>
    </w:p>
    <w:p w:rsidR="001241E4" w:rsidRPr="0076157E" w:rsidRDefault="001241E4" w:rsidP="001241E4">
      <w:pPr>
        <w:ind w:firstLine="708"/>
        <w:jc w:val="both"/>
        <w:rPr>
          <w:sz w:val="28"/>
          <w:szCs w:val="28"/>
        </w:rPr>
      </w:pPr>
    </w:p>
    <w:p w:rsidR="0089095E" w:rsidRPr="006D42B8" w:rsidRDefault="0089095E" w:rsidP="006D42B8">
      <w:pPr>
        <w:pStyle w:val="a5"/>
        <w:ind w:left="9727"/>
        <w:jc w:val="both"/>
        <w:rPr>
          <w:sz w:val="28"/>
          <w:szCs w:val="28"/>
        </w:rPr>
      </w:pPr>
    </w:p>
    <w:p w:rsidR="0089095E" w:rsidRPr="0076157E" w:rsidRDefault="0089095E" w:rsidP="00C61958">
      <w:pPr>
        <w:jc w:val="both"/>
        <w:rPr>
          <w:sz w:val="28"/>
          <w:szCs w:val="28"/>
        </w:rPr>
      </w:pPr>
    </w:p>
    <w:p w:rsidR="0089095E" w:rsidRPr="0076157E" w:rsidRDefault="0089095E" w:rsidP="0089095E">
      <w:pPr>
        <w:ind w:firstLine="708"/>
        <w:jc w:val="both"/>
        <w:rPr>
          <w:sz w:val="28"/>
          <w:szCs w:val="28"/>
        </w:rPr>
      </w:pPr>
    </w:p>
    <w:p w:rsidR="008B7EB5" w:rsidRDefault="008E0167" w:rsidP="00C57690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C57690">
        <w:rPr>
          <w:sz w:val="28"/>
          <w:szCs w:val="28"/>
        </w:rPr>
        <w:t xml:space="preserve">                                    </w:t>
      </w:r>
      <w:r w:rsidR="008B7EB5">
        <w:rPr>
          <w:sz w:val="28"/>
          <w:szCs w:val="28"/>
        </w:rPr>
        <w:t xml:space="preserve">      </w:t>
      </w:r>
      <w:r w:rsidR="00772899">
        <w:rPr>
          <w:rFonts w:ascii="Times New Roman" w:hAnsi="Times New Roman" w:cs="Times New Roman"/>
          <w:sz w:val="28"/>
          <w:szCs w:val="28"/>
        </w:rPr>
        <w:t>Приложение № 2</w:t>
      </w:r>
      <w:r w:rsidR="00C57690" w:rsidRPr="00761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EB5" w:rsidRDefault="008B7EB5" w:rsidP="008B7EB5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решению </w:t>
      </w:r>
      <w:r w:rsidR="00C5769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C57690" w:rsidRDefault="008B7EB5" w:rsidP="008B7EB5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Углегорского </w:t>
      </w:r>
      <w:r w:rsidR="00C5769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9095E" w:rsidRPr="008E0167" w:rsidRDefault="00C57690" w:rsidP="008E0167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45D9A">
        <w:rPr>
          <w:rFonts w:ascii="Times New Roman" w:hAnsi="Times New Roman" w:cs="Times New Roman"/>
          <w:sz w:val="28"/>
          <w:szCs w:val="28"/>
        </w:rPr>
        <w:t xml:space="preserve">  </w:t>
      </w:r>
      <w:r w:rsidRPr="00941B36">
        <w:rPr>
          <w:rFonts w:ascii="Times New Roman" w:hAnsi="Times New Roman" w:cs="Times New Roman"/>
          <w:sz w:val="28"/>
          <w:szCs w:val="28"/>
        </w:rPr>
        <w:t xml:space="preserve">от </w:t>
      </w:r>
      <w:r w:rsidR="00942952">
        <w:rPr>
          <w:rFonts w:ascii="Times New Roman" w:hAnsi="Times New Roman" w:cs="Times New Roman"/>
          <w:sz w:val="28"/>
          <w:szCs w:val="28"/>
        </w:rPr>
        <w:t>30.03.</w:t>
      </w:r>
      <w:r w:rsidR="001C1E7A">
        <w:rPr>
          <w:rFonts w:ascii="Times New Roman" w:hAnsi="Times New Roman" w:cs="Times New Roman"/>
          <w:sz w:val="28"/>
          <w:szCs w:val="28"/>
        </w:rPr>
        <w:t>2022</w:t>
      </w:r>
      <w:r w:rsidR="00772899" w:rsidRPr="00941B36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2" w:name="_GoBack"/>
      <w:bookmarkEnd w:id="2"/>
      <w:r w:rsidR="00942952">
        <w:rPr>
          <w:rFonts w:ascii="Times New Roman" w:hAnsi="Times New Roman" w:cs="Times New Roman"/>
          <w:sz w:val="28"/>
          <w:szCs w:val="28"/>
        </w:rPr>
        <w:t>37</w:t>
      </w:r>
    </w:p>
    <w:p w:rsidR="0089095E" w:rsidRPr="0076157E" w:rsidRDefault="0089095E" w:rsidP="00FB0CED">
      <w:pPr>
        <w:rPr>
          <w:sz w:val="28"/>
          <w:szCs w:val="28"/>
        </w:rPr>
      </w:pPr>
    </w:p>
    <w:p w:rsidR="00FB0CED" w:rsidRDefault="007D7E63" w:rsidP="008E016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Перечень индикаторов</w:t>
      </w:r>
      <w:r w:rsidR="0089095E" w:rsidRPr="0076157E">
        <w:rPr>
          <w:b/>
          <w:sz w:val="28"/>
          <w:szCs w:val="28"/>
        </w:rPr>
        <w:t xml:space="preserve"> риска нарушения обяза</w:t>
      </w:r>
      <w:r>
        <w:rPr>
          <w:b/>
          <w:sz w:val="28"/>
          <w:szCs w:val="28"/>
        </w:rPr>
        <w:t xml:space="preserve">тельных требований, проверяемых в рамках осуществления муниципального </w:t>
      </w:r>
      <w:r w:rsidR="0089095E" w:rsidRPr="0076157E">
        <w:rPr>
          <w:b/>
          <w:sz w:val="28"/>
          <w:szCs w:val="28"/>
        </w:rPr>
        <w:t>контроля в сфере благоустройства</w:t>
      </w:r>
    </w:p>
    <w:p w:rsidR="00E429AD" w:rsidRPr="0076157E" w:rsidRDefault="00E429AD" w:rsidP="008E0167">
      <w:pPr>
        <w:ind w:firstLine="708"/>
        <w:jc w:val="center"/>
        <w:rPr>
          <w:b/>
          <w:sz w:val="28"/>
          <w:szCs w:val="28"/>
        </w:rPr>
      </w:pPr>
    </w:p>
    <w:p w:rsidR="00CC7DBC" w:rsidRPr="00CC7DBC" w:rsidRDefault="00CC7DBC" w:rsidP="00CC7DBC">
      <w:pPr>
        <w:spacing w:line="302" w:lineRule="atLeast"/>
        <w:ind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CC7DBC">
        <w:rPr>
          <w:rFonts w:ascii="Liberation Serif" w:hAnsi="Liberation Serif"/>
          <w:color w:val="000000"/>
          <w:sz w:val="28"/>
          <w:szCs w:val="28"/>
          <w:lang w:eastAsia="en-US"/>
        </w:rPr>
        <w:t>Индикаторами риска нарушения обязательных требований при осуществл</w:t>
      </w:r>
      <w:r w:rsidRPr="00CC7DBC">
        <w:rPr>
          <w:rFonts w:ascii="Liberation Serif" w:hAnsi="Liberation Serif"/>
          <w:color w:val="000000"/>
          <w:sz w:val="28"/>
          <w:szCs w:val="28"/>
          <w:lang w:eastAsia="en-US"/>
        </w:rPr>
        <w:t>е</w:t>
      </w:r>
      <w:r w:rsidRPr="00CC7DBC">
        <w:rPr>
          <w:rFonts w:ascii="Liberation Serif" w:hAnsi="Liberation Serif"/>
          <w:color w:val="000000"/>
          <w:sz w:val="28"/>
          <w:szCs w:val="28"/>
          <w:lang w:eastAsia="en-US"/>
        </w:rPr>
        <w:t>нии муниципального контроля в сфере благоустройства являются:</w:t>
      </w:r>
    </w:p>
    <w:p w:rsidR="00CC7DBC" w:rsidRPr="00CC7DBC" w:rsidRDefault="00CC7DBC" w:rsidP="001B36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C7DB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1. </w:t>
      </w:r>
      <w:r w:rsidR="00C57690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Выявление </w:t>
      </w:r>
      <w:proofErr w:type="gramStart"/>
      <w:r w:rsidR="00C57690">
        <w:rPr>
          <w:rFonts w:ascii="Liberation Serif" w:hAnsi="Liberation Serif"/>
          <w:color w:val="000000"/>
          <w:sz w:val="28"/>
          <w:szCs w:val="28"/>
          <w:lang w:eastAsia="en-US"/>
        </w:rPr>
        <w:t>признаков</w:t>
      </w:r>
      <w:r w:rsidRPr="00CC7DB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нарушения Правил б</w:t>
      </w:r>
      <w:r w:rsidR="00C57690">
        <w:rPr>
          <w:rFonts w:ascii="Liberation Serif" w:hAnsi="Liberation Serif"/>
          <w:color w:val="000000"/>
          <w:sz w:val="28"/>
          <w:szCs w:val="28"/>
          <w:lang w:eastAsia="en-US"/>
        </w:rPr>
        <w:t>лагоустройства территории</w:t>
      </w:r>
      <w:proofErr w:type="gramEnd"/>
      <w:r w:rsidR="00C57690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="004C14A6">
        <w:rPr>
          <w:rFonts w:ascii="Liberation Serif" w:hAnsi="Liberation Serif"/>
          <w:color w:val="000000"/>
          <w:sz w:val="28"/>
          <w:szCs w:val="28"/>
          <w:lang w:eastAsia="en-US"/>
        </w:rPr>
        <w:t>Углегорского</w:t>
      </w:r>
      <w:r w:rsidR="00C57690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сельского поселения</w:t>
      </w:r>
      <w:r w:rsidRPr="00CC7DBC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CC7DBC" w:rsidRPr="00CC7DBC" w:rsidRDefault="001B3625" w:rsidP="00CC7DBC">
      <w:pPr>
        <w:spacing w:line="302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C57690">
        <w:rPr>
          <w:rFonts w:eastAsia="Calibri"/>
          <w:color w:val="000000"/>
          <w:sz w:val="28"/>
          <w:szCs w:val="28"/>
        </w:rPr>
        <w:t>. Поступление в КНО</w:t>
      </w:r>
      <w:r w:rsidR="00CC7DBC" w:rsidRPr="00CC7DBC">
        <w:rPr>
          <w:rFonts w:eastAsia="Calibri"/>
          <w:color w:val="000000"/>
          <w:sz w:val="28"/>
          <w:szCs w:val="28"/>
        </w:rPr>
        <w:t xml:space="preserve"> </w:t>
      </w:r>
      <w:r w:rsidR="00CC7DBC" w:rsidRPr="00CC7DBC">
        <w:rPr>
          <w:rFonts w:eastAsia="Calibri"/>
          <w:sz w:val="28"/>
          <w:szCs w:val="28"/>
          <w:lang w:eastAsia="en-US"/>
        </w:rPr>
        <w:t>обращения юридического лица, индивидуального предпринимателя, гражданина, от органов государственной власти, органов мес</w:t>
      </w:r>
      <w:r w:rsidR="00CC7DBC" w:rsidRPr="00CC7DBC">
        <w:rPr>
          <w:rFonts w:eastAsia="Calibri"/>
          <w:sz w:val="28"/>
          <w:szCs w:val="28"/>
          <w:lang w:eastAsia="en-US"/>
        </w:rPr>
        <w:t>т</w:t>
      </w:r>
      <w:r w:rsidR="00CC7DBC" w:rsidRPr="00CC7DBC">
        <w:rPr>
          <w:rFonts w:eastAsia="Calibri"/>
          <w:sz w:val="28"/>
          <w:szCs w:val="28"/>
          <w:lang w:eastAsia="en-US"/>
        </w:rPr>
        <w:t>ного самоуправления, из средств массовой информации о наличии в деятельности контролируемого лица хотя бы одного нарушения Правил благоустройства</w:t>
      </w:r>
      <w:r w:rsidR="00CC7DBC" w:rsidRPr="00CC7DBC">
        <w:rPr>
          <w:rFonts w:eastAsia="Calibri"/>
          <w:color w:val="000000"/>
          <w:sz w:val="28"/>
          <w:szCs w:val="28"/>
        </w:rPr>
        <w:t>.</w:t>
      </w:r>
    </w:p>
    <w:p w:rsidR="00CC7DBC" w:rsidRPr="001B3625" w:rsidRDefault="001B3625" w:rsidP="001B3625">
      <w:pPr>
        <w:spacing w:line="302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en-US"/>
        </w:rPr>
        <w:t>3</w:t>
      </w:r>
      <w:r w:rsidR="00CC7DBC" w:rsidRPr="00CC7DB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en-US"/>
        </w:rPr>
        <w:t xml:space="preserve">. Отсутствие у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en-US"/>
        </w:rPr>
        <w:t>КНО</w:t>
      </w:r>
      <w:r w:rsidR="00CC7DBC" w:rsidRPr="00CC7DB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en-US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CC7DBC" w:rsidRPr="00CC7DBC">
        <w:rPr>
          <w:rFonts w:eastAsia="Calibri"/>
          <w:sz w:val="28"/>
          <w:szCs w:val="28"/>
          <w:lang w:eastAsia="en-US"/>
        </w:rPr>
        <w:t>.</w:t>
      </w:r>
    </w:p>
    <w:p w:rsidR="0089095E" w:rsidRPr="0076157E" w:rsidRDefault="0089095E" w:rsidP="0089095E">
      <w:pPr>
        <w:ind w:firstLine="708"/>
        <w:jc w:val="both"/>
        <w:rPr>
          <w:sz w:val="28"/>
          <w:szCs w:val="28"/>
        </w:rPr>
      </w:pPr>
      <w:r w:rsidRPr="0076157E">
        <w:rPr>
          <w:sz w:val="28"/>
          <w:szCs w:val="28"/>
        </w:rPr>
        <w:t xml:space="preserve"> </w:t>
      </w:r>
      <w:r w:rsidR="001B3625">
        <w:rPr>
          <w:sz w:val="28"/>
          <w:szCs w:val="28"/>
        </w:rPr>
        <w:t>4</w:t>
      </w:r>
      <w:r w:rsidRPr="0076157E">
        <w:rPr>
          <w:sz w:val="28"/>
          <w:szCs w:val="28"/>
        </w:rPr>
        <w:t>. Наличие мусора и иных отходов производс</w:t>
      </w:r>
      <w:r w:rsidR="00546685">
        <w:rPr>
          <w:sz w:val="28"/>
          <w:szCs w:val="28"/>
        </w:rPr>
        <w:t xml:space="preserve">тва и потребления </w:t>
      </w:r>
      <w:r w:rsidR="00FB0CED">
        <w:rPr>
          <w:sz w:val="28"/>
          <w:szCs w:val="28"/>
        </w:rPr>
        <w:t>на земел</w:t>
      </w:r>
      <w:r w:rsidR="00FB0CED">
        <w:rPr>
          <w:sz w:val="28"/>
          <w:szCs w:val="28"/>
        </w:rPr>
        <w:t>ь</w:t>
      </w:r>
      <w:r w:rsidR="00FB0CED">
        <w:rPr>
          <w:sz w:val="28"/>
          <w:szCs w:val="28"/>
        </w:rPr>
        <w:t>ном</w:t>
      </w:r>
      <w:r w:rsidR="00546685">
        <w:rPr>
          <w:sz w:val="28"/>
          <w:szCs w:val="28"/>
        </w:rPr>
        <w:t xml:space="preserve"> участке у собственников</w:t>
      </w:r>
      <w:r w:rsidR="00DF2C6A">
        <w:rPr>
          <w:sz w:val="28"/>
          <w:szCs w:val="28"/>
        </w:rPr>
        <w:t>.</w:t>
      </w:r>
      <w:r w:rsidRPr="0076157E">
        <w:rPr>
          <w:sz w:val="28"/>
          <w:szCs w:val="28"/>
        </w:rPr>
        <w:t xml:space="preserve"> </w:t>
      </w:r>
    </w:p>
    <w:p w:rsidR="0089095E" w:rsidRPr="0076157E" w:rsidRDefault="0089095E" w:rsidP="0089095E">
      <w:pPr>
        <w:ind w:firstLine="708"/>
        <w:jc w:val="both"/>
        <w:rPr>
          <w:sz w:val="28"/>
          <w:szCs w:val="28"/>
        </w:rPr>
      </w:pPr>
      <w:r w:rsidRPr="0076157E">
        <w:rPr>
          <w:sz w:val="28"/>
          <w:szCs w:val="28"/>
        </w:rPr>
        <w:t xml:space="preserve">  </w:t>
      </w:r>
      <w:r w:rsidR="00FB0CED">
        <w:rPr>
          <w:sz w:val="28"/>
          <w:szCs w:val="28"/>
        </w:rPr>
        <w:t>5</w:t>
      </w:r>
      <w:r w:rsidR="00546685">
        <w:rPr>
          <w:sz w:val="28"/>
          <w:szCs w:val="28"/>
        </w:rPr>
        <w:t xml:space="preserve">. Наличие </w:t>
      </w:r>
      <w:r w:rsidR="00FB0CED">
        <w:rPr>
          <w:sz w:val="28"/>
          <w:szCs w:val="28"/>
        </w:rPr>
        <w:t xml:space="preserve">на </w:t>
      </w:r>
      <w:r w:rsidR="00FB0CED" w:rsidRPr="0076157E">
        <w:rPr>
          <w:sz w:val="28"/>
          <w:szCs w:val="28"/>
        </w:rPr>
        <w:t>территории</w:t>
      </w:r>
      <w:r w:rsidRPr="0076157E">
        <w:rPr>
          <w:sz w:val="28"/>
          <w:szCs w:val="28"/>
        </w:rPr>
        <w:t xml:space="preserve"> карантинных, ядовитых и сорных растений, п</w:t>
      </w:r>
      <w:r w:rsidRPr="0076157E">
        <w:rPr>
          <w:sz w:val="28"/>
          <w:szCs w:val="28"/>
        </w:rPr>
        <w:t>о</w:t>
      </w:r>
      <w:r w:rsidRPr="0076157E">
        <w:rPr>
          <w:sz w:val="28"/>
          <w:szCs w:val="28"/>
        </w:rPr>
        <w:t xml:space="preserve">рубочных остатков деревьев и кустарников. </w:t>
      </w:r>
    </w:p>
    <w:p w:rsidR="00546685" w:rsidRPr="0076157E" w:rsidRDefault="0089095E" w:rsidP="00546685">
      <w:pPr>
        <w:ind w:firstLine="708"/>
        <w:jc w:val="both"/>
        <w:rPr>
          <w:sz w:val="28"/>
          <w:szCs w:val="28"/>
        </w:rPr>
      </w:pPr>
      <w:r w:rsidRPr="0076157E">
        <w:rPr>
          <w:sz w:val="28"/>
          <w:szCs w:val="28"/>
        </w:rPr>
        <w:t xml:space="preserve">   </w:t>
      </w:r>
      <w:r w:rsidR="00FB0CED">
        <w:rPr>
          <w:sz w:val="28"/>
          <w:szCs w:val="28"/>
        </w:rPr>
        <w:t>6</w:t>
      </w:r>
      <w:r w:rsidRPr="0076157E">
        <w:rPr>
          <w:sz w:val="28"/>
          <w:szCs w:val="28"/>
        </w:rPr>
        <w:t>. Наличие самовольно нанесенных надписей или рисунков на фасадах нежилых зданий, строений, сооружений, на других стенах зданий, строений, с</w:t>
      </w:r>
      <w:r w:rsidRPr="0076157E">
        <w:rPr>
          <w:sz w:val="28"/>
          <w:szCs w:val="28"/>
        </w:rPr>
        <w:t>о</w:t>
      </w:r>
      <w:r w:rsidRPr="0076157E">
        <w:rPr>
          <w:sz w:val="28"/>
          <w:szCs w:val="28"/>
        </w:rPr>
        <w:t>оружений, а также на иных элементах благоуст</w:t>
      </w:r>
      <w:r w:rsidR="00546685">
        <w:rPr>
          <w:sz w:val="28"/>
          <w:szCs w:val="28"/>
        </w:rPr>
        <w:t>ройства и в общественных местах</w:t>
      </w:r>
    </w:p>
    <w:p w:rsidR="0089095E" w:rsidRPr="0076157E" w:rsidRDefault="00546685" w:rsidP="00546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095E" w:rsidRPr="0076157E">
        <w:rPr>
          <w:sz w:val="28"/>
          <w:szCs w:val="28"/>
        </w:rPr>
        <w:t xml:space="preserve">     </w:t>
      </w:r>
      <w:r w:rsidR="00FB0CED">
        <w:rPr>
          <w:sz w:val="28"/>
          <w:szCs w:val="28"/>
        </w:rPr>
        <w:t>7</w:t>
      </w:r>
      <w:r w:rsidR="0089095E" w:rsidRPr="0076157E">
        <w:rPr>
          <w:sz w:val="28"/>
          <w:szCs w:val="28"/>
        </w:rPr>
        <w:t xml:space="preserve">. Осуществление земляных работ без разрешения на их осуществление либо с превышением срока действия такого разрешения. </w:t>
      </w:r>
    </w:p>
    <w:p w:rsidR="0089095E" w:rsidRPr="0076157E" w:rsidRDefault="0089095E" w:rsidP="0089095E">
      <w:pPr>
        <w:ind w:firstLine="708"/>
        <w:jc w:val="both"/>
        <w:rPr>
          <w:sz w:val="28"/>
          <w:szCs w:val="28"/>
        </w:rPr>
      </w:pPr>
      <w:r w:rsidRPr="0076157E">
        <w:rPr>
          <w:sz w:val="28"/>
          <w:szCs w:val="28"/>
        </w:rPr>
        <w:t xml:space="preserve">    </w:t>
      </w:r>
      <w:r w:rsidR="00FB0CED">
        <w:rPr>
          <w:sz w:val="28"/>
          <w:szCs w:val="28"/>
        </w:rPr>
        <w:t>8</w:t>
      </w:r>
      <w:r w:rsidRPr="0076157E">
        <w:rPr>
          <w:sz w:val="28"/>
          <w:szCs w:val="28"/>
        </w:rPr>
        <w:t xml:space="preserve">. Размещение транспортных средств на газоне или иной </w:t>
      </w:r>
      <w:r w:rsidR="00FB0CED" w:rsidRPr="0076157E">
        <w:rPr>
          <w:sz w:val="28"/>
          <w:szCs w:val="28"/>
        </w:rPr>
        <w:t>озеленённой,</w:t>
      </w:r>
      <w:r w:rsidRPr="0076157E">
        <w:rPr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благоустройства. </w:t>
      </w:r>
    </w:p>
    <w:p w:rsidR="0089095E" w:rsidRPr="0076157E" w:rsidRDefault="0089095E" w:rsidP="0089095E">
      <w:pPr>
        <w:ind w:firstLine="708"/>
        <w:jc w:val="both"/>
        <w:rPr>
          <w:sz w:val="28"/>
          <w:szCs w:val="28"/>
        </w:rPr>
      </w:pPr>
      <w:r w:rsidRPr="0076157E">
        <w:rPr>
          <w:sz w:val="28"/>
          <w:szCs w:val="28"/>
        </w:rPr>
        <w:t xml:space="preserve">    </w:t>
      </w:r>
      <w:r w:rsidR="00FB0CED">
        <w:rPr>
          <w:sz w:val="28"/>
          <w:szCs w:val="28"/>
        </w:rPr>
        <w:t>9</w:t>
      </w:r>
      <w:r w:rsidRPr="0076157E">
        <w:rPr>
          <w:sz w:val="28"/>
          <w:szCs w:val="28"/>
        </w:rPr>
        <w:t>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</w:t>
      </w:r>
      <w:r w:rsidRPr="0076157E">
        <w:rPr>
          <w:sz w:val="28"/>
          <w:szCs w:val="28"/>
        </w:rPr>
        <w:t>о</w:t>
      </w:r>
      <w:r w:rsidRPr="0076157E">
        <w:rPr>
          <w:sz w:val="28"/>
          <w:szCs w:val="28"/>
        </w:rPr>
        <w:t xml:space="preserve">ответствии с такими документами. </w:t>
      </w:r>
    </w:p>
    <w:p w:rsidR="0089095E" w:rsidRDefault="0089095E" w:rsidP="0089095E">
      <w:pPr>
        <w:ind w:firstLine="708"/>
        <w:jc w:val="both"/>
        <w:rPr>
          <w:sz w:val="28"/>
          <w:szCs w:val="28"/>
        </w:rPr>
      </w:pPr>
      <w:r w:rsidRPr="0076157E">
        <w:rPr>
          <w:sz w:val="28"/>
          <w:szCs w:val="28"/>
        </w:rPr>
        <w:t xml:space="preserve">   </w:t>
      </w:r>
      <w:r w:rsidR="00FB0CED">
        <w:rPr>
          <w:sz w:val="28"/>
          <w:szCs w:val="28"/>
        </w:rPr>
        <w:t>10</w:t>
      </w:r>
      <w:r w:rsidRPr="0076157E">
        <w:rPr>
          <w:sz w:val="28"/>
          <w:szCs w:val="28"/>
        </w:rPr>
        <w:t xml:space="preserve">. Выпас сельскохозяйственных животных и птиц на территориях общего пользования. </w:t>
      </w:r>
    </w:p>
    <w:p w:rsidR="007D7E63" w:rsidRPr="0076157E" w:rsidRDefault="007D7E63" w:rsidP="00890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0167">
        <w:rPr>
          <w:sz w:val="28"/>
          <w:szCs w:val="28"/>
        </w:rPr>
        <w:t xml:space="preserve">   11. Сброс, складирование, временное хранение мусора, порубочных о</w:t>
      </w:r>
      <w:r w:rsidR="008E0167">
        <w:rPr>
          <w:sz w:val="28"/>
          <w:szCs w:val="28"/>
        </w:rPr>
        <w:t>с</w:t>
      </w:r>
      <w:r w:rsidR="008E0167">
        <w:rPr>
          <w:sz w:val="28"/>
          <w:szCs w:val="28"/>
        </w:rPr>
        <w:t xml:space="preserve">татков деревьев, кустарников, а также листвы на территориях общего пользования вне мест, специально отведенных для этого администрацией </w:t>
      </w:r>
      <w:r w:rsidR="004C14A6">
        <w:rPr>
          <w:sz w:val="28"/>
          <w:szCs w:val="28"/>
        </w:rPr>
        <w:t>Углегорского</w:t>
      </w:r>
      <w:r w:rsidR="008E0167">
        <w:rPr>
          <w:sz w:val="28"/>
          <w:szCs w:val="28"/>
        </w:rPr>
        <w:t xml:space="preserve"> сел</w:t>
      </w:r>
      <w:r w:rsidR="008E0167">
        <w:rPr>
          <w:sz w:val="28"/>
          <w:szCs w:val="28"/>
        </w:rPr>
        <w:t>ь</w:t>
      </w:r>
      <w:r w:rsidR="008E0167">
        <w:rPr>
          <w:sz w:val="28"/>
          <w:szCs w:val="28"/>
        </w:rPr>
        <w:t>ского поселения, а равно непринятие мер по ликвидации несанкционированных свалок мусора, порубочных остатков деревьев, кустарников, листвы на террит</w:t>
      </w:r>
      <w:r w:rsidR="008E0167">
        <w:rPr>
          <w:sz w:val="28"/>
          <w:szCs w:val="28"/>
        </w:rPr>
        <w:t>о</w:t>
      </w:r>
      <w:r w:rsidR="008E0167">
        <w:rPr>
          <w:sz w:val="28"/>
          <w:szCs w:val="28"/>
        </w:rPr>
        <w:t>риях общего пользования.</w:t>
      </w:r>
    </w:p>
    <w:bookmarkEnd w:id="1"/>
    <w:p w:rsidR="009B0D6B" w:rsidRPr="0076157E" w:rsidRDefault="009B0D6B" w:rsidP="0089095E">
      <w:pPr>
        <w:ind w:firstLine="708"/>
        <w:jc w:val="both"/>
        <w:rPr>
          <w:sz w:val="28"/>
          <w:szCs w:val="28"/>
        </w:rPr>
      </w:pPr>
    </w:p>
    <w:sectPr w:rsidR="009B0D6B" w:rsidRPr="0076157E" w:rsidSect="000526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3170A"/>
    <w:rsid w:val="00052672"/>
    <w:rsid w:val="00075FB3"/>
    <w:rsid w:val="000940C6"/>
    <w:rsid w:val="0012229D"/>
    <w:rsid w:val="001241E4"/>
    <w:rsid w:val="00171F9A"/>
    <w:rsid w:val="001B3625"/>
    <w:rsid w:val="001C1E7A"/>
    <w:rsid w:val="00243081"/>
    <w:rsid w:val="002C3A6A"/>
    <w:rsid w:val="002E40EF"/>
    <w:rsid w:val="003461B6"/>
    <w:rsid w:val="00443027"/>
    <w:rsid w:val="004C14A6"/>
    <w:rsid w:val="00546685"/>
    <w:rsid w:val="00580173"/>
    <w:rsid w:val="00623E83"/>
    <w:rsid w:val="006C4771"/>
    <w:rsid w:val="006D42B8"/>
    <w:rsid w:val="00710936"/>
    <w:rsid w:val="007148E7"/>
    <w:rsid w:val="00746F5C"/>
    <w:rsid w:val="0076157E"/>
    <w:rsid w:val="00772899"/>
    <w:rsid w:val="00783C59"/>
    <w:rsid w:val="007D7E63"/>
    <w:rsid w:val="00845D9A"/>
    <w:rsid w:val="00885FBC"/>
    <w:rsid w:val="0089095E"/>
    <w:rsid w:val="008B7EB5"/>
    <w:rsid w:val="008E0167"/>
    <w:rsid w:val="00941B36"/>
    <w:rsid w:val="00942952"/>
    <w:rsid w:val="009B0D6B"/>
    <w:rsid w:val="009B7DD2"/>
    <w:rsid w:val="00A3170A"/>
    <w:rsid w:val="00B03729"/>
    <w:rsid w:val="00B33A4C"/>
    <w:rsid w:val="00C43D68"/>
    <w:rsid w:val="00C57690"/>
    <w:rsid w:val="00C61958"/>
    <w:rsid w:val="00C74C50"/>
    <w:rsid w:val="00CC464B"/>
    <w:rsid w:val="00CC7DBC"/>
    <w:rsid w:val="00D5659C"/>
    <w:rsid w:val="00DF2C6A"/>
    <w:rsid w:val="00E429AD"/>
    <w:rsid w:val="00E64FA3"/>
    <w:rsid w:val="00F90DB5"/>
    <w:rsid w:val="00FB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B0D6B"/>
    <w:rPr>
      <w:rFonts w:ascii="Arial" w:hAnsi="Arial" w:cs="Arial"/>
    </w:rPr>
  </w:style>
  <w:style w:type="paragraph" w:customStyle="1" w:styleId="ConsPlusNormal0">
    <w:name w:val="ConsPlusNormal"/>
    <w:link w:val="ConsPlusNormal"/>
    <w:rsid w:val="009B0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ListParagraphChar">
    <w:name w:val="List Paragraph Char"/>
    <w:link w:val="1"/>
    <w:locked/>
    <w:rsid w:val="009B0D6B"/>
    <w:rPr>
      <w:rFonts w:ascii="Arial" w:hAnsi="Arial" w:cs="Arial"/>
    </w:rPr>
  </w:style>
  <w:style w:type="paragraph" w:customStyle="1" w:styleId="1">
    <w:name w:val="Абзац списка1"/>
    <w:basedOn w:val="a"/>
    <w:link w:val="ListParagraphChar"/>
    <w:rsid w:val="009B0D6B"/>
    <w:pPr>
      <w:widowControl w:val="0"/>
      <w:ind w:left="720"/>
    </w:pPr>
    <w:rPr>
      <w:rFonts w:ascii="Arial" w:eastAsiaTheme="minorHAnsi" w:hAnsi="Arial" w:cs="Arial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B7D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D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23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zumo</cp:lastModifiedBy>
  <cp:revision>13</cp:revision>
  <cp:lastPrinted>2021-12-23T09:52:00Z</cp:lastPrinted>
  <dcterms:created xsi:type="dcterms:W3CDTF">2022-01-25T12:20:00Z</dcterms:created>
  <dcterms:modified xsi:type="dcterms:W3CDTF">2022-03-30T12:20:00Z</dcterms:modified>
</cp:coreProperties>
</file>